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FAD" w:rsidRPr="000A28A6" w:rsidRDefault="00AE1FAD" w:rsidP="00AE1F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Протокол  №  47</w:t>
      </w:r>
    </w:p>
    <w:p w:rsidR="00AE1FAD" w:rsidRPr="000A28A6" w:rsidRDefault="00AE1FAD" w:rsidP="00AE1F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>заседания Совета депутатов Верх-Красноярского сельсовета</w:t>
      </w:r>
    </w:p>
    <w:p w:rsidR="00AE1FAD" w:rsidRPr="000A28A6" w:rsidRDefault="00AE1FAD" w:rsidP="00AE1F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</w:t>
      </w:r>
    </w:p>
    <w:p w:rsidR="00AE1FAD" w:rsidRPr="000A28A6" w:rsidRDefault="00AE1FAD" w:rsidP="00AE1F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AE1FAD" w:rsidRPr="000A28A6" w:rsidRDefault="00AE1FAD" w:rsidP="00AE1F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E1FAD" w:rsidRPr="000A28A6" w:rsidRDefault="00AE1FAD" w:rsidP="00AE1F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26.03</w:t>
      </w:r>
      <w:r w:rsidRPr="000A28A6">
        <w:rPr>
          <w:rFonts w:ascii="Times New Roman" w:hAnsi="Times New Roman" w:cs="Times New Roman"/>
          <w:sz w:val="24"/>
          <w:szCs w:val="24"/>
        </w:rPr>
        <w:t xml:space="preserve">.2018 года                                                                                                     </w:t>
      </w:r>
    </w:p>
    <w:p w:rsidR="00AE1FAD" w:rsidRPr="000A28A6" w:rsidRDefault="00AE1FAD" w:rsidP="00AE1FAD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 xml:space="preserve">Всего депутатов </w:t>
      </w:r>
      <w:r>
        <w:rPr>
          <w:rFonts w:ascii="Times New Roman" w:hAnsi="Times New Roman" w:cs="Times New Roman"/>
          <w:sz w:val="24"/>
          <w:szCs w:val="24"/>
        </w:rPr>
        <w:t>8</w:t>
      </w:r>
    </w:p>
    <w:p w:rsidR="00AE1FAD" w:rsidRPr="000A28A6" w:rsidRDefault="00AE1FAD" w:rsidP="00AE1FAD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 xml:space="preserve">Присутствует   </w:t>
      </w:r>
      <w:r>
        <w:rPr>
          <w:rFonts w:ascii="Times New Roman" w:hAnsi="Times New Roman" w:cs="Times New Roman"/>
          <w:sz w:val="24"/>
          <w:szCs w:val="24"/>
        </w:rPr>
        <w:t>8</w:t>
      </w:r>
    </w:p>
    <w:p w:rsidR="00AE1FAD" w:rsidRPr="000A28A6" w:rsidRDefault="00AE1FAD" w:rsidP="00AE1FAD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>Приглашенные: Глава Верх-Красноярского</w:t>
      </w:r>
    </w:p>
    <w:p w:rsidR="00AE1FAD" w:rsidRDefault="00AE1FAD" w:rsidP="00AE1FAD">
      <w:pPr>
        <w:spacing w:after="0" w:line="240" w:lineRule="auto"/>
        <w:ind w:right="107"/>
        <w:jc w:val="right"/>
      </w:pPr>
      <w:r w:rsidRPr="000A28A6">
        <w:rPr>
          <w:rFonts w:ascii="Times New Roman" w:hAnsi="Times New Roman" w:cs="Times New Roman"/>
          <w:sz w:val="24"/>
          <w:szCs w:val="24"/>
        </w:rPr>
        <w:t>сельсовета Клещенко С.А., специалист 1 разряда</w:t>
      </w:r>
    </w:p>
    <w:p w:rsidR="00AE1FAD" w:rsidRDefault="00AE1FAD" w:rsidP="00AE1FA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0A28A6">
        <w:rPr>
          <w:rFonts w:ascii="Times New Roman" w:hAnsi="Times New Roman" w:cs="Times New Roman"/>
          <w:sz w:val="24"/>
          <w:szCs w:val="24"/>
        </w:rPr>
        <w:t>Степина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AE1FAD" w:rsidRDefault="00AE1FAD" w:rsidP="00AE1FA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E1FAD" w:rsidRDefault="00AE1FAD" w:rsidP="00AE1FA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E1FAD" w:rsidRPr="000A28A6" w:rsidRDefault="00AE1FAD" w:rsidP="00AE1FA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>Повестка дня</w:t>
      </w:r>
    </w:p>
    <w:p w:rsidR="00AE1FAD" w:rsidRDefault="00AE1FAD" w:rsidP="00AE1FA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0A28A6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0A28A6">
        <w:rPr>
          <w:rFonts w:ascii="Times New Roman" w:hAnsi="Times New Roman" w:cs="Times New Roman"/>
          <w:b/>
          <w:sz w:val="28"/>
        </w:rPr>
        <w:t xml:space="preserve"> </w:t>
      </w:r>
      <w:r w:rsidRPr="000A28A6">
        <w:rPr>
          <w:rFonts w:ascii="Times New Roman" w:hAnsi="Times New Roman" w:cs="Times New Roman"/>
          <w:sz w:val="24"/>
        </w:rPr>
        <w:t xml:space="preserve">О внесении изменений в решение Совета депутатов  Верх-Красноярского сельсовета  Северного района Новосибирской области от 13.12.2017г.  № 1 «О местном бюджете Верх-Красноярского сельсовета Северного  района  Новосибирской области на </w:t>
      </w:r>
      <w:r>
        <w:rPr>
          <w:rFonts w:ascii="Times New Roman" w:hAnsi="Times New Roman" w:cs="Times New Roman"/>
          <w:sz w:val="24"/>
        </w:rPr>
        <w:t xml:space="preserve"> </w:t>
      </w:r>
      <w:r w:rsidRPr="000A28A6">
        <w:rPr>
          <w:rFonts w:ascii="Times New Roman" w:hAnsi="Times New Roman" w:cs="Times New Roman"/>
          <w:sz w:val="24"/>
        </w:rPr>
        <w:t>2018г и плановый период  2019 и 2020 годов»</w:t>
      </w:r>
      <w:r>
        <w:rPr>
          <w:rFonts w:ascii="Times New Roman" w:hAnsi="Times New Roman" w:cs="Times New Roman"/>
          <w:sz w:val="24"/>
        </w:rPr>
        <w:t>.</w:t>
      </w:r>
    </w:p>
    <w:p w:rsidR="00F172C7" w:rsidRPr="00F172C7" w:rsidRDefault="00F172C7" w:rsidP="00F172C7">
      <w:pPr>
        <w:pStyle w:val="a4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</w:rPr>
        <w:t xml:space="preserve">   2</w:t>
      </w:r>
      <w:r w:rsidRPr="00F172C7">
        <w:rPr>
          <w:rFonts w:ascii="Times New Roman" w:hAnsi="Times New Roman"/>
        </w:rPr>
        <w:t>.</w:t>
      </w:r>
      <w:r w:rsidRPr="00F172C7">
        <w:rPr>
          <w:rFonts w:ascii="Times New Roman" w:hAnsi="Times New Roman"/>
          <w:sz w:val="24"/>
          <w:szCs w:val="28"/>
        </w:rPr>
        <w:t xml:space="preserve"> О готовности выделения денежных средств из местно бюджета </w:t>
      </w:r>
      <w:r w:rsidR="00752838">
        <w:rPr>
          <w:rFonts w:ascii="Times New Roman" w:hAnsi="Times New Roman"/>
          <w:sz w:val="24"/>
          <w:szCs w:val="28"/>
        </w:rPr>
        <w:t>Верх-Красноярского</w:t>
      </w:r>
      <w:r w:rsidRPr="00F172C7">
        <w:rPr>
          <w:rFonts w:ascii="Times New Roman" w:hAnsi="Times New Roman"/>
          <w:sz w:val="24"/>
          <w:szCs w:val="28"/>
        </w:rPr>
        <w:t xml:space="preserve"> сельсовета Северного района Новосибирской области на 2018 год и плановый период 2019-2020 годов на реализацию проекта</w:t>
      </w:r>
      <w:r>
        <w:rPr>
          <w:rFonts w:ascii="Times New Roman" w:hAnsi="Times New Roman"/>
          <w:sz w:val="24"/>
          <w:szCs w:val="28"/>
        </w:rPr>
        <w:t xml:space="preserve"> </w:t>
      </w:r>
      <w:r w:rsidRPr="00F172C7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«</w:t>
      </w:r>
      <w:r w:rsidR="00752838">
        <w:rPr>
          <w:rFonts w:ascii="Times New Roman" w:hAnsi="Times New Roman"/>
          <w:sz w:val="24"/>
          <w:szCs w:val="28"/>
        </w:rPr>
        <w:t>400+</w:t>
      </w:r>
      <w:r w:rsidRPr="00F172C7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»</w:t>
      </w:r>
      <w:r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.</w:t>
      </w:r>
    </w:p>
    <w:p w:rsidR="00AE1FAD" w:rsidRPr="000A28A6" w:rsidRDefault="00AE1FAD" w:rsidP="00AE1FAD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AE1FAD" w:rsidRDefault="00AE1FAD" w:rsidP="00AE1FAD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155E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1155E0">
        <w:rPr>
          <w:rFonts w:ascii="Times New Roman" w:hAnsi="Times New Roman" w:cs="Times New Roman"/>
          <w:sz w:val="24"/>
          <w:szCs w:val="24"/>
        </w:rPr>
        <w:t xml:space="preserve">По первому вопросу слушали специалиста 1 разряда администрации Верх-Красноярского сельсовета Северного района Новосибирской области Степину А.А.  </w:t>
      </w:r>
      <w:r w:rsidRPr="001155E0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0A28A6">
        <w:rPr>
          <w:rFonts w:ascii="Times New Roman" w:hAnsi="Times New Roman" w:cs="Times New Roman"/>
          <w:sz w:val="24"/>
        </w:rPr>
        <w:t xml:space="preserve">О внесении изменений в решение Совета депутатов  Верх-Красноярского сельсовета  Северного района Новосибирской области от 13.12.2017г.  № 1 «О местном бюджете Верх-Красноярского сельсовета Северного  района  Новосибирской области на </w:t>
      </w:r>
      <w:r>
        <w:rPr>
          <w:rFonts w:ascii="Times New Roman" w:hAnsi="Times New Roman" w:cs="Times New Roman"/>
          <w:sz w:val="24"/>
        </w:rPr>
        <w:t xml:space="preserve"> </w:t>
      </w:r>
      <w:r w:rsidRPr="000A28A6">
        <w:rPr>
          <w:rFonts w:ascii="Times New Roman" w:hAnsi="Times New Roman" w:cs="Times New Roman"/>
          <w:sz w:val="24"/>
        </w:rPr>
        <w:t>2018г и плановый период  2019 и 2020 годов»</w:t>
      </w:r>
      <w:r>
        <w:rPr>
          <w:rFonts w:ascii="Times New Roman" w:hAnsi="Times New Roman" w:cs="Times New Roman"/>
          <w:sz w:val="24"/>
        </w:rPr>
        <w:t>.</w:t>
      </w:r>
      <w:proofErr w:type="gramEnd"/>
    </w:p>
    <w:p w:rsidR="00AE1FAD" w:rsidRPr="001155E0" w:rsidRDefault="00AE1FAD" w:rsidP="00AE1FA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155E0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AE1FAD" w:rsidRPr="00AE1FAD" w:rsidRDefault="00AE1FAD" w:rsidP="0075283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AE1FAD">
        <w:rPr>
          <w:rFonts w:ascii="Times New Roman" w:hAnsi="Times New Roman" w:cs="Times New Roman"/>
          <w:sz w:val="24"/>
        </w:rPr>
        <w:t>Внести в решение Совета депутатов  Верх-Красноярского сельсовета Северного района Новосибирской области от 13.12.2017г №  1 «О местном бюджете Верх-Красноярского сельсовета Северного района  Новосибирской области на 2018 год и плановый период 2019 и 2020 годов» следующие изменения:</w:t>
      </w:r>
    </w:p>
    <w:p w:rsidR="00AE1FAD" w:rsidRPr="00AE1FAD" w:rsidRDefault="00AE1FAD" w:rsidP="0075283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AE1FAD">
        <w:rPr>
          <w:rFonts w:ascii="Times New Roman" w:hAnsi="Times New Roman" w:cs="Times New Roman"/>
          <w:sz w:val="24"/>
        </w:rPr>
        <w:t>1. Утвердить:</w:t>
      </w:r>
    </w:p>
    <w:p w:rsidR="00AE1FAD" w:rsidRPr="00AE1FAD" w:rsidRDefault="00AE1FAD" w:rsidP="0075283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AE1FAD">
        <w:rPr>
          <w:rFonts w:ascii="Times New Roman" w:hAnsi="Times New Roman" w:cs="Times New Roman"/>
          <w:sz w:val="24"/>
        </w:rPr>
        <w:t>1.1. таблицу 1 приложения 4 «Р</w:t>
      </w:r>
      <w:r w:rsidRPr="00AE1FAD">
        <w:rPr>
          <w:rFonts w:ascii="Times New Roman" w:eastAsia="Times New Roman" w:hAnsi="Times New Roman" w:cs="Times New Roman"/>
          <w:sz w:val="24"/>
          <w:szCs w:val="28"/>
        </w:rPr>
        <w:t xml:space="preserve">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AE1FAD">
        <w:rPr>
          <w:rFonts w:ascii="Times New Roman" w:eastAsia="Times New Roman" w:hAnsi="Times New Roman" w:cs="Times New Roman"/>
          <w:sz w:val="24"/>
          <w:szCs w:val="28"/>
        </w:rPr>
        <w:t>непрограммным</w:t>
      </w:r>
      <w:proofErr w:type="spellEnd"/>
      <w:r w:rsidRPr="00AE1FAD">
        <w:rPr>
          <w:rFonts w:ascii="Times New Roman" w:eastAsia="Times New Roman" w:hAnsi="Times New Roman" w:cs="Times New Roman"/>
          <w:sz w:val="24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</w:t>
      </w:r>
      <w:r w:rsidRPr="00AE1FAD">
        <w:rPr>
          <w:rFonts w:ascii="Times New Roman" w:hAnsi="Times New Roman" w:cs="Times New Roman"/>
          <w:sz w:val="24"/>
          <w:szCs w:val="28"/>
        </w:rPr>
        <w:t xml:space="preserve"> на 2018 год» в прилагаемой редакции;</w:t>
      </w:r>
    </w:p>
    <w:p w:rsidR="00AE1FAD" w:rsidRDefault="00AE1FAD" w:rsidP="0075283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AE1FAD">
        <w:rPr>
          <w:rFonts w:ascii="Times New Roman" w:hAnsi="Times New Roman" w:cs="Times New Roman"/>
          <w:sz w:val="24"/>
          <w:szCs w:val="28"/>
        </w:rPr>
        <w:t>1.2. таблицу 1 приложения 5 «Ведомственная структура расходов местного бюджета на 2018 год» в прилагаемой редакции.</w:t>
      </w:r>
    </w:p>
    <w:p w:rsidR="00F172C7" w:rsidRPr="00AE1FAD" w:rsidRDefault="00F172C7" w:rsidP="00AE1FA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F172C7" w:rsidRPr="00F172C7" w:rsidRDefault="00752838" w:rsidP="00F172C7">
      <w:pPr>
        <w:pStyle w:val="a4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F172C7">
        <w:rPr>
          <w:rFonts w:ascii="Times New Roman" w:hAnsi="Times New Roman"/>
          <w:sz w:val="24"/>
          <w:szCs w:val="24"/>
        </w:rPr>
        <w:t>2</w:t>
      </w:r>
      <w:r w:rsidR="00F172C7" w:rsidRPr="001155E0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F172C7" w:rsidRPr="001155E0">
        <w:rPr>
          <w:rFonts w:ascii="Times New Roman" w:hAnsi="Times New Roman"/>
          <w:sz w:val="24"/>
          <w:szCs w:val="24"/>
        </w:rPr>
        <w:t xml:space="preserve">По </w:t>
      </w:r>
      <w:r w:rsidR="00F172C7">
        <w:rPr>
          <w:rFonts w:ascii="Times New Roman" w:hAnsi="Times New Roman"/>
          <w:sz w:val="24"/>
          <w:szCs w:val="24"/>
        </w:rPr>
        <w:t xml:space="preserve">второму </w:t>
      </w:r>
      <w:r w:rsidR="00F172C7" w:rsidRPr="001155E0">
        <w:rPr>
          <w:rFonts w:ascii="Times New Roman" w:hAnsi="Times New Roman"/>
          <w:sz w:val="24"/>
          <w:szCs w:val="24"/>
        </w:rPr>
        <w:t xml:space="preserve"> вопросу слушали специалиста 1 разряда администрации Верх-Красноярского сельсовета Северного района Новосибирской области Степину А.А.  </w:t>
      </w:r>
      <w:r w:rsidR="00F172C7" w:rsidRPr="00F172C7">
        <w:rPr>
          <w:rFonts w:ascii="Times New Roman" w:hAnsi="Times New Roman"/>
          <w:sz w:val="24"/>
          <w:szCs w:val="28"/>
        </w:rPr>
        <w:t>О готовности выделения денежных средств из местно</w:t>
      </w:r>
      <w:r w:rsidR="00B41E0F">
        <w:rPr>
          <w:rFonts w:ascii="Times New Roman" w:hAnsi="Times New Roman"/>
          <w:sz w:val="24"/>
          <w:szCs w:val="28"/>
        </w:rPr>
        <w:t xml:space="preserve">го </w:t>
      </w:r>
      <w:r w:rsidR="00F172C7" w:rsidRPr="00F172C7">
        <w:rPr>
          <w:rFonts w:ascii="Times New Roman" w:hAnsi="Times New Roman"/>
          <w:sz w:val="24"/>
          <w:szCs w:val="28"/>
        </w:rPr>
        <w:t xml:space="preserve"> бюджета </w:t>
      </w:r>
      <w:r>
        <w:rPr>
          <w:rFonts w:ascii="Times New Roman" w:hAnsi="Times New Roman"/>
          <w:sz w:val="24"/>
          <w:szCs w:val="28"/>
        </w:rPr>
        <w:t>Верх-Красноярского</w:t>
      </w:r>
      <w:r w:rsidR="00F172C7" w:rsidRPr="00F172C7">
        <w:rPr>
          <w:rFonts w:ascii="Times New Roman" w:hAnsi="Times New Roman"/>
          <w:sz w:val="24"/>
          <w:szCs w:val="28"/>
        </w:rPr>
        <w:t xml:space="preserve"> сельсовета Северного района Новосибирской области на 2018 год и плановый период 2019-2020 годов на реализацию проекта</w:t>
      </w:r>
      <w:r w:rsidR="00F172C7">
        <w:rPr>
          <w:rFonts w:ascii="Times New Roman" w:hAnsi="Times New Roman"/>
          <w:sz w:val="24"/>
          <w:szCs w:val="28"/>
        </w:rPr>
        <w:t xml:space="preserve"> </w:t>
      </w:r>
      <w:r w:rsidR="00F172C7" w:rsidRPr="00F172C7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«</w:t>
      </w:r>
      <w:r>
        <w:rPr>
          <w:rFonts w:ascii="Times New Roman" w:hAnsi="Times New Roman"/>
          <w:sz w:val="24"/>
          <w:szCs w:val="28"/>
        </w:rPr>
        <w:t>400+</w:t>
      </w:r>
      <w:r w:rsidR="00F172C7" w:rsidRPr="00F172C7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»</w:t>
      </w:r>
      <w:r w:rsidR="00F172C7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.</w:t>
      </w:r>
      <w:proofErr w:type="gramEnd"/>
    </w:p>
    <w:p w:rsidR="00F172C7" w:rsidRPr="001155E0" w:rsidRDefault="00F172C7" w:rsidP="00F172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155E0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F172C7" w:rsidRPr="00F172C7" w:rsidRDefault="00F172C7" w:rsidP="00F172C7">
      <w:pPr>
        <w:pStyle w:val="a4"/>
        <w:tabs>
          <w:tab w:val="left" w:pos="215"/>
        </w:tabs>
        <w:ind w:firstLine="567"/>
        <w:jc w:val="both"/>
        <w:rPr>
          <w:rFonts w:ascii="Times New Roman" w:hAnsi="Times New Roman"/>
          <w:color w:val="FF0000"/>
          <w:sz w:val="24"/>
          <w:szCs w:val="28"/>
          <w:shd w:val="clear" w:color="auto" w:fill="FFFFFF"/>
        </w:rPr>
      </w:pPr>
      <w:proofErr w:type="gramStart"/>
      <w:r w:rsidRPr="00F172C7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 xml:space="preserve">1.Предусмотреть в местном бюджете </w:t>
      </w:r>
      <w:r w:rsidR="00752838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Верх-Красноярского</w:t>
      </w:r>
      <w:r w:rsidRPr="00F172C7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 xml:space="preserve"> сельсовета Северного района Новосибирской области на 2018 год и плановый период 2019-2020 годов, утвержденный решением Совета депутатов </w:t>
      </w:r>
      <w:r w:rsidR="00752838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Верх-Красноярского</w:t>
      </w:r>
      <w:r w:rsidRPr="00F172C7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 xml:space="preserve"> сельсовета Северного района Новосибирской области от </w:t>
      </w:r>
      <w:r w:rsidRPr="00F172C7">
        <w:rPr>
          <w:rFonts w:ascii="Times New Roman" w:hAnsi="Times New Roman"/>
          <w:sz w:val="24"/>
          <w:szCs w:val="28"/>
          <w:shd w:val="clear" w:color="auto" w:fill="FFFFFF"/>
        </w:rPr>
        <w:t xml:space="preserve">13.12.2017 года № </w:t>
      </w:r>
      <w:r w:rsidR="00752838">
        <w:rPr>
          <w:rFonts w:ascii="Times New Roman" w:hAnsi="Times New Roman"/>
          <w:sz w:val="24"/>
          <w:szCs w:val="28"/>
          <w:shd w:val="clear" w:color="auto" w:fill="FFFFFF"/>
        </w:rPr>
        <w:t>1</w:t>
      </w:r>
      <w:r w:rsidRPr="00F172C7">
        <w:rPr>
          <w:rFonts w:ascii="Times New Roman" w:hAnsi="Times New Roman"/>
          <w:sz w:val="24"/>
          <w:szCs w:val="28"/>
          <w:shd w:val="clear" w:color="auto" w:fill="FFFFFF"/>
        </w:rPr>
        <w:t xml:space="preserve"> «О местном бюджете </w:t>
      </w:r>
      <w:r w:rsidR="00752838">
        <w:rPr>
          <w:rFonts w:ascii="Times New Roman" w:hAnsi="Times New Roman"/>
          <w:sz w:val="24"/>
          <w:szCs w:val="28"/>
          <w:shd w:val="clear" w:color="auto" w:fill="FFFFFF"/>
        </w:rPr>
        <w:t>Верх-Красноярского</w:t>
      </w:r>
      <w:r w:rsidRPr="00F172C7">
        <w:rPr>
          <w:rFonts w:ascii="Times New Roman" w:hAnsi="Times New Roman"/>
          <w:sz w:val="24"/>
          <w:szCs w:val="28"/>
          <w:shd w:val="clear" w:color="auto" w:fill="FFFFFF"/>
        </w:rPr>
        <w:t xml:space="preserve"> сельсовета Северного района Новосибирской области на 2018 год и </w:t>
      </w:r>
      <w:r w:rsidRPr="00F172C7">
        <w:rPr>
          <w:rFonts w:ascii="Times New Roman" w:hAnsi="Times New Roman"/>
          <w:sz w:val="24"/>
          <w:szCs w:val="28"/>
          <w:shd w:val="clear" w:color="auto" w:fill="FFFFFF"/>
        </w:rPr>
        <w:lastRenderedPageBreak/>
        <w:t xml:space="preserve">плановый период 2019-2020 годов, денежные средства на софинансирование проекта </w:t>
      </w:r>
      <w:r w:rsidRPr="00F172C7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«</w:t>
      </w:r>
      <w:r w:rsidR="00752838">
        <w:rPr>
          <w:rFonts w:ascii="Times New Roman" w:hAnsi="Times New Roman"/>
          <w:sz w:val="24"/>
          <w:szCs w:val="28"/>
        </w:rPr>
        <w:t>400+</w:t>
      </w:r>
      <w:r w:rsidRPr="00F172C7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 xml:space="preserve">» в размере  </w:t>
      </w:r>
      <w:r w:rsidR="00752838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4.5</w:t>
      </w:r>
      <w:r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 xml:space="preserve"> </w:t>
      </w:r>
      <w:r w:rsidRPr="00F172C7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% от</w:t>
      </w:r>
      <w:proofErr w:type="gramEnd"/>
      <w:r w:rsidRPr="00F172C7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 xml:space="preserve"> его стоимости на реализацию данного проекта, в случае прохождения им конкурсного отбора.</w:t>
      </w:r>
    </w:p>
    <w:p w:rsidR="00AE1FAD" w:rsidRDefault="00F172C7" w:rsidP="00F172C7">
      <w:pPr>
        <w:spacing w:after="0"/>
        <w:rPr>
          <w:rFonts w:ascii="Times New Roman" w:hAnsi="Times New Roman" w:cs="Times New Roman"/>
          <w:b/>
          <w:sz w:val="28"/>
        </w:rPr>
      </w:pPr>
      <w:r w:rsidRPr="001155E0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AE1FAD" w:rsidRPr="001155E0" w:rsidRDefault="00AE1FAD" w:rsidP="00AE1F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5E0">
        <w:rPr>
          <w:rFonts w:ascii="Times New Roman" w:hAnsi="Times New Roman" w:cs="Times New Roman"/>
          <w:sz w:val="24"/>
          <w:szCs w:val="24"/>
        </w:rPr>
        <w:t xml:space="preserve">Председатель  сессии                                                                                        М.И. </w:t>
      </w:r>
      <w:proofErr w:type="spellStart"/>
      <w:r w:rsidRPr="001155E0">
        <w:rPr>
          <w:rFonts w:ascii="Times New Roman" w:hAnsi="Times New Roman" w:cs="Times New Roman"/>
          <w:sz w:val="24"/>
          <w:szCs w:val="24"/>
        </w:rPr>
        <w:t>Невтис</w:t>
      </w:r>
      <w:proofErr w:type="spellEnd"/>
      <w:r w:rsidRPr="001155E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</w:p>
    <w:p w:rsidR="00AE1FAD" w:rsidRPr="001155E0" w:rsidRDefault="00AE1FAD" w:rsidP="00AE1F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5E0">
        <w:rPr>
          <w:rFonts w:ascii="Times New Roman" w:hAnsi="Times New Roman" w:cs="Times New Roman"/>
          <w:sz w:val="24"/>
          <w:szCs w:val="24"/>
        </w:rPr>
        <w:t xml:space="preserve">Секретарь  сессии                                                                                              В.А. Головачёва  </w:t>
      </w:r>
    </w:p>
    <w:p w:rsidR="00AE1FAD" w:rsidRDefault="00AE1FAD" w:rsidP="00AE1F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1FAD" w:rsidRDefault="00AE1FAD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AE1FAD" w:rsidRDefault="00AE1FAD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AE1FAD" w:rsidRDefault="00AE1FAD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AE1FAD" w:rsidRDefault="00AE1FAD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AE1FAD" w:rsidRDefault="00AE1FAD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F172C7" w:rsidRDefault="00F172C7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752838" w:rsidRDefault="00752838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752838" w:rsidRDefault="00752838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AE1FAD" w:rsidRDefault="00AE1FAD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4727DE" w:rsidRDefault="004727DE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СОВЕТ ДЕПУТАТОВ ВЕРХ-КРАСНОЯРСКОГО СЕЛЬСОВЕТА</w:t>
      </w:r>
    </w:p>
    <w:p w:rsidR="004727DE" w:rsidRDefault="004727DE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Северного района</w:t>
      </w:r>
    </w:p>
    <w:p w:rsidR="004727DE" w:rsidRDefault="004727DE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Новосибирской области</w:t>
      </w:r>
    </w:p>
    <w:p w:rsidR="004727DE" w:rsidRDefault="004727DE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пятого  созыва</w:t>
      </w:r>
    </w:p>
    <w:p w:rsidR="004727DE" w:rsidRDefault="004727DE" w:rsidP="00AE1FAD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727DE" w:rsidRDefault="004727DE" w:rsidP="004727DE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proofErr w:type="gramStart"/>
      <w:r>
        <w:rPr>
          <w:rFonts w:ascii="Times New Roman" w:hAnsi="Times New Roman" w:cs="Times New Roman"/>
          <w:b/>
          <w:sz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</w:rPr>
        <w:t xml:space="preserve"> Е Ш Е Н И Е</w:t>
      </w:r>
    </w:p>
    <w:p w:rsidR="004727DE" w:rsidRDefault="004727DE" w:rsidP="004727DE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сорок седьмой сессии</w:t>
      </w:r>
    </w:p>
    <w:p w:rsidR="004727DE" w:rsidRDefault="004727DE" w:rsidP="004727DE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4727DE" w:rsidRDefault="004727DE" w:rsidP="004727DE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26.03.2018 г.                             </w:t>
      </w:r>
      <w:proofErr w:type="gramStart"/>
      <w:r>
        <w:rPr>
          <w:rFonts w:ascii="Times New Roman" w:hAnsi="Times New Roman" w:cs="Times New Roman"/>
          <w:sz w:val="28"/>
        </w:rPr>
        <w:t>с</w:t>
      </w:r>
      <w:proofErr w:type="gramEnd"/>
      <w:r>
        <w:rPr>
          <w:rFonts w:ascii="Times New Roman" w:hAnsi="Times New Roman" w:cs="Times New Roman"/>
          <w:sz w:val="28"/>
        </w:rPr>
        <w:t xml:space="preserve">. Верх-Красноярка                                    №  1 </w:t>
      </w:r>
    </w:p>
    <w:p w:rsidR="004727DE" w:rsidRDefault="004727DE" w:rsidP="00AE1FAD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4727DE" w:rsidRDefault="004727DE" w:rsidP="00AE1F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 внесении изменений в решение Совета депутатов  Верх-</w:t>
      </w:r>
    </w:p>
    <w:p w:rsidR="004727DE" w:rsidRDefault="004727DE" w:rsidP="00AE1F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Красноярского сельсовета  Северного района Новосибирской области от 13.12.2017г.  № 1 «О местном бюджете Верх-Красноярского сельсовета Северного  района  Новосибирской области на 2018г и плановый период  2019 и 2020 годов»</w:t>
      </w:r>
    </w:p>
    <w:p w:rsidR="004727DE" w:rsidRDefault="004727DE" w:rsidP="00AE1F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727DE" w:rsidRDefault="004727DE" w:rsidP="00AE1FA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На основании изменений по собственным расходам, Совет депутатов Верх-Красноярского  сельсовета   Северного района Новосибирской области             </w:t>
      </w:r>
    </w:p>
    <w:p w:rsidR="004727DE" w:rsidRDefault="004727DE" w:rsidP="00AE1FA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РЕШИЛ:</w:t>
      </w:r>
    </w:p>
    <w:p w:rsidR="004727DE" w:rsidRDefault="004727DE" w:rsidP="00AE1FA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Внести в решение Совета депутатов  Верх-Красноярского сельсовета Северного района Новосибирской области от 13.12.2017г №  1 «О местном бюджете Верх-Красноярского сельсовета Северного района  Новосибирской области на 2018 год и плановый период 2019 и 2020 годов» следующие изменения:</w:t>
      </w:r>
    </w:p>
    <w:p w:rsidR="004727DE" w:rsidRDefault="004727DE" w:rsidP="00AE1FA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Утвердить:</w:t>
      </w:r>
    </w:p>
    <w:p w:rsidR="004727DE" w:rsidRDefault="004727DE" w:rsidP="00AE1FA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1.1. таблицу 1 приложения 4 «Р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аспределение бюджетных ассигнований по разделам, подразделам, целевым статьям (муниципальным программам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непрограммным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</w:t>
      </w:r>
      <w:r>
        <w:rPr>
          <w:rFonts w:ascii="Times New Roman" w:hAnsi="Times New Roman" w:cs="Times New Roman"/>
          <w:sz w:val="28"/>
          <w:szCs w:val="28"/>
        </w:rPr>
        <w:t xml:space="preserve"> на 2018 год» в прилагаемой редакции;</w:t>
      </w:r>
    </w:p>
    <w:p w:rsidR="004727DE" w:rsidRDefault="004727DE" w:rsidP="00AE1FA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таблицу 1 приложения 5 «Ведомственная структура расходов местного бюджета на 2018 год» в прилагаемой редакции.</w:t>
      </w:r>
    </w:p>
    <w:p w:rsidR="004727DE" w:rsidRDefault="004727DE" w:rsidP="00AE1FA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4727DE" w:rsidTr="004727DE">
        <w:tc>
          <w:tcPr>
            <w:tcW w:w="5070" w:type="dxa"/>
            <w:hideMark/>
          </w:tcPr>
          <w:p w:rsidR="004727DE" w:rsidRDefault="004727DE" w:rsidP="00AE1FA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Глава Верх-Красноярского сельсовета</w:t>
            </w:r>
          </w:p>
          <w:p w:rsidR="004727DE" w:rsidRDefault="004727DE" w:rsidP="00AE1FA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Северного района  </w:t>
            </w:r>
          </w:p>
          <w:p w:rsidR="004727DE" w:rsidRDefault="004727DE" w:rsidP="00AE1FA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Новосибирской области</w:t>
            </w:r>
          </w:p>
          <w:p w:rsidR="004727DE" w:rsidRDefault="004727DE" w:rsidP="00AE1FA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</w:t>
            </w:r>
          </w:p>
          <w:p w:rsidR="004727DE" w:rsidRDefault="004727DE" w:rsidP="00AE1FA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4727DE" w:rsidRDefault="004727DE" w:rsidP="00AE1FA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Председатель Совета депутатов</w:t>
            </w:r>
          </w:p>
          <w:p w:rsidR="004727DE" w:rsidRDefault="004727DE" w:rsidP="00AE1FA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Верх-Красноярского сельсовета Северного района </w:t>
            </w:r>
          </w:p>
          <w:p w:rsidR="004727DE" w:rsidRDefault="004727DE" w:rsidP="00AE1FA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Новосибирской области </w:t>
            </w:r>
          </w:p>
          <w:p w:rsidR="004727DE" w:rsidRDefault="004727DE" w:rsidP="00AE1FA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   М.И. </w:t>
            </w:r>
            <w:proofErr w:type="spellStart"/>
            <w:r>
              <w:rPr>
                <w:rFonts w:ascii="Times New Roman" w:hAnsi="Times New Roman" w:cs="Times New Roman"/>
                <w:sz w:val="28"/>
                <w:lang w:eastAsia="en-US"/>
              </w:rPr>
              <w:t>Невтис</w:t>
            </w:r>
            <w:proofErr w:type="spellEnd"/>
          </w:p>
        </w:tc>
      </w:tr>
    </w:tbl>
    <w:p w:rsidR="004727DE" w:rsidRDefault="004727DE" w:rsidP="004727DE">
      <w:pPr>
        <w:spacing w:after="0"/>
        <w:rPr>
          <w:rFonts w:ascii="Times New Roman" w:hAnsi="Times New Roman" w:cs="Times New Roman"/>
          <w:color w:val="000000"/>
        </w:rPr>
        <w:sectPr w:rsidR="004727DE">
          <w:pgSz w:w="11906" w:h="16838"/>
          <w:pgMar w:top="1134" w:right="850" w:bottom="1134" w:left="1701" w:header="708" w:footer="708" w:gutter="0"/>
          <w:cols w:space="720"/>
        </w:sectPr>
      </w:pPr>
    </w:p>
    <w:tbl>
      <w:tblPr>
        <w:tblW w:w="15492" w:type="dxa"/>
        <w:tblInd w:w="91" w:type="dxa"/>
        <w:tblLayout w:type="fixed"/>
        <w:tblLook w:val="04A0"/>
      </w:tblPr>
      <w:tblGrid>
        <w:gridCol w:w="16"/>
        <w:gridCol w:w="6405"/>
        <w:gridCol w:w="1844"/>
        <w:gridCol w:w="112"/>
        <w:gridCol w:w="835"/>
        <w:gridCol w:w="158"/>
        <w:gridCol w:w="1151"/>
        <w:gridCol w:w="125"/>
        <w:gridCol w:w="1484"/>
        <w:gridCol w:w="217"/>
        <w:gridCol w:w="7"/>
        <w:gridCol w:w="560"/>
        <w:gridCol w:w="404"/>
        <w:gridCol w:w="163"/>
        <w:gridCol w:w="1064"/>
        <w:gridCol w:w="70"/>
        <w:gridCol w:w="8"/>
        <w:gridCol w:w="869"/>
      </w:tblGrid>
      <w:tr w:rsidR="004727DE" w:rsidTr="004727DE">
        <w:trPr>
          <w:gridBefore w:val="1"/>
          <w:gridAfter w:val="1"/>
          <w:wBefore w:w="17" w:type="dxa"/>
          <w:wAfter w:w="869" w:type="dxa"/>
          <w:trHeight w:val="2205"/>
        </w:trPr>
        <w:tc>
          <w:tcPr>
            <w:tcW w:w="8363" w:type="dxa"/>
            <w:gridSpan w:val="3"/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993" w:type="dxa"/>
            <w:gridSpan w:val="2"/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5253" w:type="dxa"/>
            <w:gridSpan w:val="11"/>
            <w:vAlign w:val="bottom"/>
            <w:hideMark/>
          </w:tcPr>
          <w:p w:rsidR="004727DE" w:rsidRDefault="004727DE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Приложение  4</w:t>
            </w:r>
          </w:p>
          <w:p w:rsidR="004727DE" w:rsidRDefault="004727DE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 решению Совета депутатов Верх-Красноярского сельсовета Северного района Новосибирской области «О внесении изменений в решение Совета депутатов Верх-Красноярского сельсовета Северного района Новосибирской области от 13.12.2017 № 1 «О местном бюджете Верх-Красноярского сельсовета Северного района Новосибирской области на 2018 год и плановый период 2019 и 2020 годов»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795"/>
        </w:trPr>
        <w:tc>
          <w:tcPr>
            <w:tcW w:w="8363" w:type="dxa"/>
            <w:gridSpan w:val="3"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993" w:type="dxa"/>
            <w:gridSpan w:val="2"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276" w:type="dxa"/>
            <w:gridSpan w:val="2"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708" w:type="dxa"/>
            <w:gridSpan w:val="3"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2269" w:type="dxa"/>
            <w:gridSpan w:val="6"/>
            <w:vAlign w:val="bottom"/>
            <w:hideMark/>
          </w:tcPr>
          <w:p w:rsidR="004727DE" w:rsidRDefault="004727DE">
            <w:pPr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Таблица 1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1080"/>
        </w:trPr>
        <w:tc>
          <w:tcPr>
            <w:tcW w:w="14609" w:type="dxa"/>
            <w:gridSpan w:val="16"/>
            <w:vAlign w:val="center"/>
            <w:hideMark/>
          </w:tcPr>
          <w:p w:rsidR="004727DE" w:rsidRDefault="004727DE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программам 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</w:rPr>
              <w:t>непрограммным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 направлениям деятельности), группам (группам и подгруппам) видов расходов классификации расходов бюджетов на 2018 год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bottom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993" w:type="dxa"/>
            <w:gridSpan w:val="2"/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276" w:type="dxa"/>
            <w:gridSpan w:val="2"/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708" w:type="dxa"/>
            <w:gridSpan w:val="3"/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127" w:type="dxa"/>
            <w:gridSpan w:val="3"/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142" w:type="dxa"/>
            <w:gridSpan w:val="3"/>
            <w:noWrap/>
            <w:vAlign w:val="center"/>
            <w:hideMark/>
          </w:tcPr>
          <w:p w:rsidR="004727DE" w:rsidRDefault="004727DE">
            <w:pPr>
              <w:ind w:right="-79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тыс. рублей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00"/>
        </w:trPr>
        <w:tc>
          <w:tcPr>
            <w:tcW w:w="83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510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11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765"/>
        </w:trPr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подраздел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296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2495,9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02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02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482,8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Глава муниципального образования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856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99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701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1980,1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83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112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30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1170,0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1165,0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9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Центральный аппарат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1165,0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20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429,9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429,9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670,9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58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670,9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64,2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3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64,2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553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Средства,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67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841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Обеспечение деятельности органов местного самоуправления за счет средств областного бюджета в рамках государственной программы Новосибирской области на 2014-2020годы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99  1 00 70510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810,0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67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99 1 00 70510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810,0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99 1 00 70510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810,0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06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30,0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Средства,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99 0 00 20550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Резервные средства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870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  <w:t>85,6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  <w:t>85,6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 xml:space="preserve"> часть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85,6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85,6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84,7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84,7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0,9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0,9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71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53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22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16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20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3096,4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70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3096,4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21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дорожной деятельности в отношении автомобильных дорог общего пользования местного значения, за счет бюджетных ассигнований муниципального дорожного фонда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3096,4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21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дорожной деятельности в отношении автомобильных дорог общего пользования местного значения в рамках 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2012-2018годах 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2399,9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21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2399,9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21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2399,9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139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570,1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90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570,1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22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570,1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22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дорожной деятельности за счет средств местного бюджета на софинансирование в рамках мероприятия госпрограммы Новосибирской области «Развитие автомобильных дорог регионального, межмуниципального и местного значении НСО»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126,4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22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126.4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22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126,4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1299,3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147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279,5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59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Мероприятия в области коммунального хозяйства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206</w:t>
            </w:r>
            <w:r w:rsidR="004727DE">
              <w:rPr>
                <w:rFonts w:ascii="Times New Roman" w:eastAsia="Times New Roman" w:hAnsi="Times New Roman" w:cs="Times New Roman"/>
              </w:rPr>
              <w:t>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141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199</w:t>
            </w:r>
            <w:r w:rsidR="004727DE">
              <w:rPr>
                <w:rFonts w:ascii="Times New Roman" w:eastAsia="Times New Roman" w:hAnsi="Times New Roman" w:cs="Times New Roman"/>
              </w:rPr>
              <w:t>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536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199</w:t>
            </w:r>
            <w:r w:rsidR="004727DE">
              <w:rPr>
                <w:rFonts w:ascii="Times New Roman" w:eastAsia="Times New Roman" w:hAnsi="Times New Roman" w:cs="Times New Roman"/>
              </w:rPr>
              <w:t>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5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822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Организация в границах поселений тепло и водоснабжения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05 2 00 03540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73,5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67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05 2 00 03540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73,5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0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05 2 00 03540</w:t>
            </w:r>
          </w:p>
        </w:tc>
        <w:tc>
          <w:tcPr>
            <w:tcW w:w="1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73,5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8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4727DE" w:rsidRDefault="004727D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4727DE" w:rsidRDefault="004727D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5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66" w:type="dxa"/>
            <w:gridSpan w:val="3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93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1019,8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17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Уличное освещение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999</w:t>
            </w:r>
            <w:r w:rsidR="004727DE">
              <w:rPr>
                <w:rFonts w:ascii="Times New Roman" w:eastAsia="Times New Roman" w:hAnsi="Times New Roman" w:cs="Times New Roman"/>
              </w:rPr>
              <w:t>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7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998</w:t>
            </w:r>
            <w:r w:rsidR="004727DE">
              <w:rPr>
                <w:rFonts w:ascii="Times New Roman" w:eastAsia="Times New Roman" w:hAnsi="Times New Roman" w:cs="Times New Roman"/>
              </w:rPr>
              <w:t>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998</w:t>
            </w:r>
            <w:r w:rsidR="004727DE">
              <w:rPr>
                <w:rFonts w:ascii="Times New Roman" w:eastAsia="Times New Roman" w:hAnsi="Times New Roman" w:cs="Times New Roman"/>
              </w:rPr>
              <w:t>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19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593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4727DE" w:rsidTr="004727DE">
        <w:trPr>
          <w:gridBefore w:val="1"/>
          <w:gridAfter w:val="2"/>
          <w:wBefore w:w="17" w:type="dxa"/>
          <w:wAfter w:w="877" w:type="dxa"/>
          <w:trHeight w:val="248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Культура, кинематография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5918,2</w:t>
            </w:r>
          </w:p>
        </w:tc>
      </w:tr>
      <w:tr w:rsidR="004727DE" w:rsidTr="004727DE">
        <w:trPr>
          <w:gridBefore w:val="1"/>
          <w:gridAfter w:val="2"/>
          <w:wBefore w:w="17" w:type="dxa"/>
          <w:wAfter w:w="877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Культура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5918,2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в сфере культуры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08 0 00 00000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5918,2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Дворцы и дома культуры, другие учреждения культуры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08 1 00 00000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5918,2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127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Учреждения культуры и мероприятия в сфере культуры и кинематографии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2918,0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573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127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2698,1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262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2698,1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216,9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216,9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3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деятельности учреждений культуры за счет средств областного бюджета в рамках государственной программы Новосибирской области «Управление государственными финансами в Новосибирской области на 2014-20120годы»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3000,2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3000,2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3000,2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75,0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75,0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Доплаты к пенсиям, дополнительное пенсионное обеспечение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в области социальной политики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Пенсии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10 1 00 02020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10 1 00 02020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10 1 00 02020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310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4727DE" w:rsidTr="004727DE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 расходов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12975,4</w:t>
            </w:r>
          </w:p>
        </w:tc>
      </w:tr>
      <w:tr w:rsidR="004727DE" w:rsidTr="004727DE">
        <w:trPr>
          <w:gridAfter w:val="9"/>
          <w:wAfter w:w="3362" w:type="dxa"/>
          <w:trHeight w:val="403"/>
        </w:trPr>
        <w:tc>
          <w:tcPr>
            <w:tcW w:w="6424" w:type="dxa"/>
            <w:gridSpan w:val="2"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844" w:type="dxa"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947" w:type="dxa"/>
            <w:gridSpan w:val="2"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309" w:type="dxa"/>
            <w:gridSpan w:val="2"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609" w:type="dxa"/>
            <w:gridSpan w:val="2"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</w:tr>
      <w:tr w:rsidR="004727DE" w:rsidTr="004727DE">
        <w:trPr>
          <w:trHeight w:val="422"/>
        </w:trPr>
        <w:tc>
          <w:tcPr>
            <w:tcW w:w="15495" w:type="dxa"/>
            <w:gridSpan w:val="18"/>
            <w:vAlign w:val="center"/>
          </w:tcPr>
          <w:p w:rsidR="004727DE" w:rsidRDefault="004727DE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:rsidR="004727DE" w:rsidRDefault="004727DE">
            <w:pPr>
              <w:ind w:left="9265" w:right="911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4727DE" w:rsidRDefault="004727DE">
            <w:pPr>
              <w:ind w:left="9265" w:right="911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Приложение  5</w:t>
            </w:r>
          </w:p>
          <w:p w:rsidR="004727DE" w:rsidRDefault="004727DE">
            <w:pPr>
              <w:ind w:left="9265" w:right="911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к решению Совета депутатов Верх-Красноярского сельсовета Северного района Новосибирской области «О внесении изменений в решение Совета депутатов Верх-Красноярского сельсовета Северного района Новосибирской области от 13.12.2017 № 1 «О местном бюджете Верх-Красноярского сельсовета Северного района Новосибирской области на 2018 год и плановый период 2019 и 2020 годов»</w:t>
            </w:r>
          </w:p>
          <w:p w:rsidR="004727DE" w:rsidRDefault="004727DE">
            <w:pPr>
              <w:ind w:right="911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Ведомственная структура расходов местного бюджета на 2018 год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844" w:type="dxa"/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309" w:type="dxa"/>
            <w:gridSpan w:val="2"/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609" w:type="dxa"/>
            <w:gridSpan w:val="2"/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784" w:type="dxa"/>
            <w:gridSpan w:val="3"/>
            <w:noWrap/>
            <w:vAlign w:val="bottom"/>
            <w:hideMark/>
          </w:tcPr>
          <w:p w:rsidR="004727DE" w:rsidRDefault="004727DE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</w:t>
            </w:r>
          </w:p>
        </w:tc>
        <w:tc>
          <w:tcPr>
            <w:tcW w:w="1631" w:type="dxa"/>
            <w:gridSpan w:val="3"/>
            <w:noWrap/>
            <w:vAlign w:val="center"/>
            <w:hideMark/>
          </w:tcPr>
          <w:p w:rsidR="004727DE" w:rsidRDefault="004727DE">
            <w:pPr>
              <w:ind w:left="-229" w:firstLine="229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тыс. рублей</w:t>
            </w:r>
          </w:p>
        </w:tc>
      </w:tr>
      <w:tr w:rsidR="004727DE" w:rsidTr="004727DE">
        <w:trPr>
          <w:gridAfter w:val="3"/>
          <w:wAfter w:w="947" w:type="dxa"/>
          <w:trHeight w:val="300"/>
        </w:trPr>
        <w:tc>
          <w:tcPr>
            <w:tcW w:w="64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Главный распорядитель бюджетных  средств</w:t>
            </w:r>
          </w:p>
        </w:tc>
        <w:tc>
          <w:tcPr>
            <w:tcW w:w="505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12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4727DE" w:rsidTr="004727DE">
        <w:trPr>
          <w:gridAfter w:val="3"/>
          <w:wAfter w:w="947" w:type="dxa"/>
          <w:trHeight w:val="792"/>
        </w:trPr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подраздел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23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7DE" w:rsidRDefault="004727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4727DE" w:rsidTr="004727DE">
        <w:trPr>
          <w:gridAfter w:val="3"/>
          <w:wAfter w:w="947" w:type="dxa"/>
          <w:trHeight w:val="490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Администрация Верх-Красноярского  сельсовета Северного района Новосибирской области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12975,4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2495,9</w:t>
            </w:r>
          </w:p>
        </w:tc>
      </w:tr>
      <w:tr w:rsidR="004727DE" w:rsidTr="004727DE">
        <w:trPr>
          <w:gridAfter w:val="3"/>
          <w:wAfter w:w="947" w:type="dxa"/>
          <w:trHeight w:val="561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482,8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Глава муниципального образования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4727DE" w:rsidTr="004727DE">
        <w:trPr>
          <w:gridAfter w:val="3"/>
          <w:wAfter w:w="947" w:type="dxa"/>
          <w:trHeight w:val="1021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4727DE" w:rsidTr="004727DE">
        <w:trPr>
          <w:gridAfter w:val="3"/>
          <w:wAfter w:w="947" w:type="dxa"/>
          <w:trHeight w:val="630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4727DE" w:rsidTr="004727DE">
        <w:trPr>
          <w:gridAfter w:val="3"/>
          <w:wAfter w:w="947" w:type="dxa"/>
          <w:trHeight w:val="909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1980,1</w:t>
            </w:r>
          </w:p>
        </w:tc>
      </w:tr>
      <w:tr w:rsidR="004727DE" w:rsidTr="004727DE">
        <w:trPr>
          <w:gridAfter w:val="3"/>
          <w:wAfter w:w="947" w:type="dxa"/>
          <w:trHeight w:val="53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4727DE" w:rsidTr="004727DE">
        <w:trPr>
          <w:gridAfter w:val="3"/>
          <w:wAfter w:w="947" w:type="dxa"/>
          <w:trHeight w:val="281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4727DE" w:rsidTr="004727DE">
        <w:trPr>
          <w:gridAfter w:val="3"/>
          <w:wAfter w:w="947" w:type="dxa"/>
          <w:trHeight w:val="159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1170,0</w:t>
            </w:r>
          </w:p>
        </w:tc>
      </w:tr>
      <w:tr w:rsidR="004727DE" w:rsidTr="004727DE">
        <w:trPr>
          <w:gridAfter w:val="3"/>
          <w:wAfter w:w="947" w:type="dxa"/>
          <w:trHeight w:val="66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1165,0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Центральный аппарат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1165,0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429,9</w:t>
            </w:r>
          </w:p>
        </w:tc>
      </w:tr>
      <w:tr w:rsidR="004727DE" w:rsidTr="004727DE">
        <w:trPr>
          <w:gridAfter w:val="3"/>
          <w:wAfter w:w="947" w:type="dxa"/>
          <w:trHeight w:val="58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429,9</w:t>
            </w:r>
          </w:p>
        </w:tc>
      </w:tr>
      <w:tr w:rsidR="004727DE" w:rsidTr="004727DE">
        <w:trPr>
          <w:gridAfter w:val="3"/>
          <w:wAfter w:w="947" w:type="dxa"/>
          <w:trHeight w:val="58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670,9</w:t>
            </w:r>
          </w:p>
        </w:tc>
      </w:tr>
      <w:tr w:rsidR="004727DE" w:rsidTr="004727DE">
        <w:trPr>
          <w:gridAfter w:val="3"/>
          <w:wAfter w:w="947" w:type="dxa"/>
          <w:trHeight w:val="58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670,9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64,2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64,2</w:t>
            </w:r>
          </w:p>
        </w:tc>
      </w:tr>
      <w:tr w:rsidR="004727DE" w:rsidTr="004727DE">
        <w:trPr>
          <w:gridAfter w:val="3"/>
          <w:wAfter w:w="947" w:type="dxa"/>
          <w:trHeight w:val="360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Средства,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4727DE" w:rsidTr="004727DE">
        <w:trPr>
          <w:gridAfter w:val="3"/>
          <w:wAfter w:w="947" w:type="dxa"/>
          <w:trHeight w:val="36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Обеспечение деятельности органов местного самоуправления за счет средств областного бюджета в рамках государственной программы Новосибирской области на 2014-2020годы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99 1 00 70510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810,0</w:t>
            </w:r>
          </w:p>
        </w:tc>
      </w:tr>
      <w:tr w:rsidR="004727DE" w:rsidTr="004727DE">
        <w:trPr>
          <w:gridAfter w:val="3"/>
          <w:wAfter w:w="947" w:type="dxa"/>
          <w:trHeight w:val="330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99 1 00 70510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810,0</w:t>
            </w:r>
          </w:p>
        </w:tc>
      </w:tr>
      <w:tr w:rsidR="004727DE" w:rsidTr="004727DE">
        <w:trPr>
          <w:gridAfter w:val="3"/>
          <w:wAfter w:w="947" w:type="dxa"/>
          <w:trHeight w:val="609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99 1 00 70510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810,0</w:t>
            </w:r>
          </w:p>
        </w:tc>
      </w:tr>
      <w:tr w:rsidR="004727DE" w:rsidTr="004727DE">
        <w:trPr>
          <w:gridAfter w:val="3"/>
          <w:wAfter w:w="947" w:type="dxa"/>
          <w:trHeight w:val="112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30,0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Средства,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99 0 00 20550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Резервные средства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870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  <w:t>85,6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  <w:t>85,6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 xml:space="preserve">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85,6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85,6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84,7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84,7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0,9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0,9</w:t>
            </w:r>
          </w:p>
        </w:tc>
      </w:tr>
      <w:tr w:rsidR="004727DE" w:rsidTr="004727DE">
        <w:trPr>
          <w:gridAfter w:val="3"/>
          <w:wAfter w:w="947" w:type="dxa"/>
          <w:trHeight w:val="210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5,0</w:t>
            </w:r>
          </w:p>
        </w:tc>
      </w:tr>
      <w:tr w:rsidR="004727DE" w:rsidTr="004727DE">
        <w:trPr>
          <w:gridAfter w:val="3"/>
          <w:wAfter w:w="947" w:type="dxa"/>
          <w:trHeight w:val="561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5,0</w:t>
            </w:r>
          </w:p>
        </w:tc>
      </w:tr>
      <w:tr w:rsidR="004727DE" w:rsidTr="004727DE">
        <w:trPr>
          <w:gridAfter w:val="3"/>
          <w:wAfter w:w="947" w:type="dxa"/>
          <w:trHeight w:val="423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4727DE" w:rsidTr="004727DE">
        <w:trPr>
          <w:gridAfter w:val="3"/>
          <w:wAfter w:w="947" w:type="dxa"/>
          <w:trHeight w:val="23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4727DE" w:rsidTr="004727DE">
        <w:trPr>
          <w:gridAfter w:val="3"/>
          <w:wAfter w:w="947" w:type="dxa"/>
          <w:trHeight w:val="301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4727DE" w:rsidTr="004727DE">
        <w:trPr>
          <w:gridAfter w:val="3"/>
          <w:wAfter w:w="947" w:type="dxa"/>
          <w:trHeight w:val="630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3096,4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3096,4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дорожной деятельности в отношении автомобильных дорог общего пользования местного значения, за счет бюджетных ассигнований муниципального дорожного фонда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3096,4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Обеспечение дорожной деятельности в отношении автомобильных дорог общего пользования местного значения в рамках 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2012-2018годах 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2399,9</w:t>
            </w:r>
          </w:p>
        </w:tc>
      </w:tr>
      <w:tr w:rsidR="004727DE" w:rsidTr="004727DE">
        <w:trPr>
          <w:gridAfter w:val="3"/>
          <w:wAfter w:w="947" w:type="dxa"/>
          <w:trHeight w:val="148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2399,9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2399,9</w:t>
            </w:r>
          </w:p>
        </w:tc>
      </w:tr>
      <w:tr w:rsidR="004727DE" w:rsidTr="004727DE">
        <w:trPr>
          <w:gridAfter w:val="3"/>
          <w:wAfter w:w="947" w:type="dxa"/>
          <w:trHeight w:val="270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570,1</w:t>
            </w:r>
          </w:p>
        </w:tc>
      </w:tr>
      <w:tr w:rsidR="004727DE" w:rsidTr="004727DE">
        <w:trPr>
          <w:gridAfter w:val="3"/>
          <w:wAfter w:w="947" w:type="dxa"/>
          <w:trHeight w:val="433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570,1</w:t>
            </w:r>
          </w:p>
        </w:tc>
      </w:tr>
      <w:tr w:rsidR="004727DE" w:rsidTr="004727DE">
        <w:trPr>
          <w:gridAfter w:val="3"/>
          <w:wAfter w:w="947" w:type="dxa"/>
          <w:trHeight w:val="82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570,1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дорожной деятельности за счет средств местного бюджета на софинансирование в рамках мероприятия госпрограммы Новосибирской области «Развитие автомобильных дорог регионального, межмуниципального и местного значении НСО»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126,4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126,4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126,4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1299,3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279</w:t>
            </w:r>
            <w:r w:rsidR="004727DE">
              <w:rPr>
                <w:rFonts w:ascii="Times New Roman" w:eastAsia="Times New Roman" w:hAnsi="Times New Roman" w:cs="Times New Roman"/>
                <w:b/>
                <w:bCs/>
              </w:rPr>
              <w:t>,5</w:t>
            </w:r>
          </w:p>
        </w:tc>
      </w:tr>
      <w:tr w:rsidR="004727DE" w:rsidTr="004727DE">
        <w:trPr>
          <w:gridAfter w:val="3"/>
          <w:wAfter w:w="947" w:type="dxa"/>
          <w:trHeight w:val="231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Мероприятия в области коммунального хозяйства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206</w:t>
            </w:r>
            <w:r w:rsidR="004727DE">
              <w:rPr>
                <w:rFonts w:ascii="Times New Roman" w:eastAsia="Times New Roman" w:hAnsi="Times New Roman" w:cs="Times New Roman"/>
              </w:rPr>
              <w:t>,0</w:t>
            </w:r>
          </w:p>
        </w:tc>
      </w:tr>
      <w:tr w:rsidR="004727DE" w:rsidTr="004727DE">
        <w:trPr>
          <w:gridAfter w:val="3"/>
          <w:wAfter w:w="947" w:type="dxa"/>
          <w:trHeight w:val="407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 w:rsidP="00A66C66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A66C66">
              <w:rPr>
                <w:rFonts w:ascii="Times New Roman" w:eastAsia="Times New Roman" w:hAnsi="Times New Roman" w:cs="Times New Roman"/>
              </w:rPr>
              <w:t>99</w:t>
            </w:r>
            <w:r>
              <w:rPr>
                <w:rFonts w:ascii="Times New Roman" w:eastAsia="Times New Roman" w:hAnsi="Times New Roman" w:cs="Times New Roman"/>
              </w:rPr>
              <w:t>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 w:rsidP="00A66C66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A66C66">
              <w:rPr>
                <w:rFonts w:ascii="Times New Roman" w:eastAsia="Times New Roman" w:hAnsi="Times New Roman" w:cs="Times New Roman"/>
              </w:rPr>
              <w:t>99</w:t>
            </w:r>
            <w:r>
              <w:rPr>
                <w:rFonts w:ascii="Times New Roman" w:eastAsia="Times New Roman" w:hAnsi="Times New Roman" w:cs="Times New Roman"/>
              </w:rPr>
              <w:t>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Организация в границах поселений тепло и водоснабжения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05 2 00 03540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73,5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05 2 00 03540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73,5</w:t>
            </w:r>
          </w:p>
        </w:tc>
      </w:tr>
      <w:tr w:rsidR="004727DE" w:rsidTr="004727DE">
        <w:trPr>
          <w:gridAfter w:val="3"/>
          <w:wAfter w:w="947" w:type="dxa"/>
          <w:trHeight w:val="96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05 2 00 03540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73,5</w:t>
            </w:r>
          </w:p>
        </w:tc>
      </w:tr>
      <w:tr w:rsidR="004727DE" w:rsidTr="004727DE">
        <w:trPr>
          <w:gridAfter w:val="3"/>
          <w:wAfter w:w="947" w:type="dxa"/>
          <w:trHeight w:val="13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 w:rsidP="00A66C66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</w:t>
            </w:r>
            <w:r w:rsidR="00A66C66">
              <w:rPr>
                <w:rFonts w:ascii="Times New Roman" w:eastAsia="Times New Roman" w:hAnsi="Times New Roman" w:cs="Times New Roman"/>
                <w:b/>
                <w:bCs/>
              </w:rPr>
              <w:t>019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,8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Уличное освещение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999</w:t>
            </w:r>
            <w:r w:rsidR="004727DE">
              <w:rPr>
                <w:rFonts w:ascii="Times New Roman" w:eastAsia="Times New Roman" w:hAnsi="Times New Roman" w:cs="Times New Roman"/>
              </w:rPr>
              <w:t>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998</w:t>
            </w:r>
            <w:r w:rsidR="004727DE">
              <w:rPr>
                <w:rFonts w:ascii="Times New Roman" w:eastAsia="Times New Roman" w:hAnsi="Times New Roman" w:cs="Times New Roman"/>
              </w:rPr>
              <w:t>,0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A66C66" w:rsidP="00A66C66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998</w:t>
            </w:r>
            <w:r w:rsidR="004727DE">
              <w:rPr>
                <w:rFonts w:ascii="Times New Roman" w:eastAsia="Times New Roman" w:hAnsi="Times New Roman" w:cs="Times New Roman"/>
              </w:rPr>
              <w:t>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1,0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1,0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4727DE" w:rsidTr="004727DE">
        <w:trPr>
          <w:gridAfter w:val="3"/>
          <w:wAfter w:w="947" w:type="dxa"/>
          <w:trHeight w:val="630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Культура, кинематография 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5918,2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Культура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5918,2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в сфере культуры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5918,2</w:t>
            </w:r>
          </w:p>
        </w:tc>
      </w:tr>
      <w:tr w:rsidR="004727DE" w:rsidTr="004727DE">
        <w:trPr>
          <w:gridAfter w:val="3"/>
          <w:wAfter w:w="947" w:type="dxa"/>
          <w:trHeight w:val="391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Дворцы и дома культуры, другие учреждения культуры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5918,2</w:t>
            </w:r>
          </w:p>
        </w:tc>
      </w:tr>
      <w:tr w:rsidR="004727DE" w:rsidTr="004727DE">
        <w:trPr>
          <w:gridAfter w:val="3"/>
          <w:wAfter w:w="947" w:type="dxa"/>
          <w:trHeight w:val="630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2918,0</w:t>
            </w:r>
          </w:p>
        </w:tc>
      </w:tr>
      <w:tr w:rsidR="004727DE" w:rsidTr="004727DE">
        <w:trPr>
          <w:gridAfter w:val="3"/>
          <w:wAfter w:w="947" w:type="dxa"/>
          <w:trHeight w:val="1200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2698,1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2698,1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216,9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216,9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деятельности учреждений культуры за счет средств областного бюджета в рамках государственной программы Новосибирской области «Управление государственными финансами в Новосибирской области на 2014-20120годы»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3000,2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3000,2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выплату персоналу казённых учреждений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3000,2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75,0</w:t>
            </w:r>
          </w:p>
        </w:tc>
      </w:tr>
      <w:tr w:rsidR="004727DE" w:rsidTr="004727DE">
        <w:trPr>
          <w:gridAfter w:val="3"/>
          <w:wAfter w:w="947" w:type="dxa"/>
          <w:trHeight w:val="129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75,0</w:t>
            </w:r>
          </w:p>
        </w:tc>
      </w:tr>
      <w:tr w:rsidR="004727DE" w:rsidTr="004727DE">
        <w:trPr>
          <w:gridAfter w:val="3"/>
          <w:wAfter w:w="947" w:type="dxa"/>
          <w:trHeight w:val="233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Доплаты к пенсиям, дополнительное пенсионное обеспечение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в области социальной политики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Пенсии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10 1 00 02020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10 1 00 02020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4727DE" w:rsidTr="004727DE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10 1 00 02020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4727DE" w:rsidTr="004727DE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27DE" w:rsidRDefault="004727DE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 расходов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27DE" w:rsidRDefault="004727DE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12975,4</w:t>
            </w:r>
          </w:p>
        </w:tc>
      </w:tr>
    </w:tbl>
    <w:p w:rsidR="004727DE" w:rsidRDefault="004727DE" w:rsidP="004727DE">
      <w:pPr>
        <w:spacing w:after="0"/>
        <w:rPr>
          <w:rFonts w:ascii="Times New Roman" w:hAnsi="Times New Roman" w:cs="Times New Roman"/>
        </w:rPr>
        <w:sectPr w:rsidR="004727DE">
          <w:pgSz w:w="16838" w:h="11906" w:orient="landscape"/>
          <w:pgMar w:top="851" w:right="1134" w:bottom="1701" w:left="1134" w:header="709" w:footer="709" w:gutter="0"/>
          <w:cols w:space="720"/>
        </w:sectPr>
      </w:pPr>
    </w:p>
    <w:p w:rsidR="00F172C7" w:rsidRDefault="00F172C7" w:rsidP="00F172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СОВЕТ ДЕПУТАТОВ ВЕРХ-КРАСНОЯРСКОГО СЕЛЬСОВЕТА</w:t>
      </w:r>
    </w:p>
    <w:p w:rsidR="00F172C7" w:rsidRDefault="00F172C7" w:rsidP="00F172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Северного района</w:t>
      </w:r>
    </w:p>
    <w:p w:rsidR="00F172C7" w:rsidRDefault="00F172C7" w:rsidP="00F172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Новосибирской области</w:t>
      </w:r>
    </w:p>
    <w:p w:rsidR="00F172C7" w:rsidRDefault="00F172C7" w:rsidP="00F172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пятого  созыва</w:t>
      </w:r>
    </w:p>
    <w:p w:rsidR="00F172C7" w:rsidRDefault="00F172C7" w:rsidP="00F172C7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F172C7" w:rsidRDefault="00F172C7" w:rsidP="00F172C7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proofErr w:type="gramStart"/>
      <w:r>
        <w:rPr>
          <w:rFonts w:ascii="Times New Roman" w:hAnsi="Times New Roman" w:cs="Times New Roman"/>
          <w:b/>
          <w:sz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</w:rPr>
        <w:t xml:space="preserve"> Е Ш Е Н И Е</w:t>
      </w:r>
    </w:p>
    <w:p w:rsidR="00F172C7" w:rsidRDefault="00F172C7" w:rsidP="00F172C7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сорок седьмой сессии</w:t>
      </w:r>
    </w:p>
    <w:p w:rsidR="00F172C7" w:rsidRDefault="00F172C7" w:rsidP="00F172C7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F172C7" w:rsidRDefault="00F172C7" w:rsidP="00F172C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26.03.2018 г.                            </w:t>
      </w:r>
      <w:proofErr w:type="gramStart"/>
      <w:r>
        <w:rPr>
          <w:rFonts w:ascii="Times New Roman" w:hAnsi="Times New Roman" w:cs="Times New Roman"/>
          <w:sz w:val="28"/>
        </w:rPr>
        <w:t>с</w:t>
      </w:r>
      <w:proofErr w:type="gramEnd"/>
      <w:r>
        <w:rPr>
          <w:rFonts w:ascii="Times New Roman" w:hAnsi="Times New Roman" w:cs="Times New Roman"/>
          <w:sz w:val="28"/>
        </w:rPr>
        <w:t>. Верх-Красноярка                                 №  2</w:t>
      </w:r>
    </w:p>
    <w:p w:rsidR="00F172C7" w:rsidRDefault="00F172C7" w:rsidP="00F172C7">
      <w:pPr>
        <w:spacing w:after="0"/>
        <w:rPr>
          <w:rFonts w:ascii="Times New Roman" w:hAnsi="Times New Roman" w:cs="Times New Roman"/>
          <w:sz w:val="28"/>
        </w:rPr>
      </w:pPr>
    </w:p>
    <w:p w:rsidR="001C2D6B" w:rsidRDefault="00F172C7" w:rsidP="00F172C7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F172C7">
        <w:rPr>
          <w:rFonts w:ascii="Times New Roman" w:hAnsi="Times New Roman"/>
          <w:b/>
          <w:sz w:val="28"/>
          <w:szCs w:val="28"/>
        </w:rPr>
        <w:t xml:space="preserve">О готовности выделения денежных средств из местно бюджета </w:t>
      </w:r>
      <w:r w:rsidR="00FA4B99">
        <w:rPr>
          <w:rFonts w:ascii="Times New Roman" w:hAnsi="Times New Roman"/>
          <w:b/>
          <w:sz w:val="28"/>
          <w:szCs w:val="28"/>
        </w:rPr>
        <w:t>Верх-Красноярского</w:t>
      </w:r>
      <w:r w:rsidRPr="00F172C7">
        <w:rPr>
          <w:rFonts w:ascii="Times New Roman" w:hAnsi="Times New Roman"/>
          <w:b/>
          <w:sz w:val="28"/>
          <w:szCs w:val="28"/>
        </w:rPr>
        <w:t xml:space="preserve"> сельсовета Северного района Новосибирской области на 2018 год и плановый период 2019-2020 годов </w:t>
      </w:r>
    </w:p>
    <w:p w:rsidR="00F172C7" w:rsidRPr="001C2D6B" w:rsidRDefault="00F172C7" w:rsidP="001C2D6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F172C7">
        <w:rPr>
          <w:rFonts w:ascii="Times New Roman" w:hAnsi="Times New Roman"/>
          <w:b/>
          <w:sz w:val="28"/>
          <w:szCs w:val="28"/>
        </w:rPr>
        <w:t>на реализацию проекта</w:t>
      </w:r>
      <w:r w:rsidR="001C2D6B">
        <w:rPr>
          <w:rFonts w:ascii="Times New Roman" w:hAnsi="Times New Roman"/>
          <w:b/>
          <w:sz w:val="28"/>
          <w:szCs w:val="28"/>
        </w:rPr>
        <w:t xml:space="preserve">   </w:t>
      </w:r>
      <w:r w:rsidRPr="00F172C7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«</w:t>
      </w:r>
      <w:r w:rsidR="001C2D6B">
        <w:rPr>
          <w:rFonts w:ascii="Times New Roman" w:hAnsi="Times New Roman"/>
          <w:b/>
          <w:sz w:val="28"/>
          <w:szCs w:val="28"/>
        </w:rPr>
        <w:t>400+</w:t>
      </w:r>
      <w:r w:rsidRPr="00F172C7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»</w:t>
      </w:r>
    </w:p>
    <w:p w:rsidR="00F172C7" w:rsidRDefault="00F172C7" w:rsidP="00F172C7">
      <w:pPr>
        <w:pStyle w:val="a4"/>
        <w:jc w:val="center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F172C7" w:rsidRDefault="00F172C7" w:rsidP="00F172C7">
      <w:pPr>
        <w:pStyle w:val="a4"/>
        <w:tabs>
          <w:tab w:val="left" w:pos="215"/>
        </w:tabs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 соответствии с приказом Министерства региональной политики Новосибирской области от 20.02.2018г № 35 об объявлении конкурса социально-значимых проектов в сфере развития общественной инфраструктуры, в целях улучшения благоустройства территории поселения Верх-Красноярского сельсовета Северного района Новосибирской области </w:t>
      </w:r>
    </w:p>
    <w:p w:rsidR="00F172C7" w:rsidRDefault="00F172C7" w:rsidP="00F172C7">
      <w:pPr>
        <w:pStyle w:val="a4"/>
        <w:tabs>
          <w:tab w:val="left" w:pos="215"/>
        </w:tabs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    Совет депутатов Верх-Красноярского сельсовета С</w:t>
      </w:r>
      <w:bookmarkStart w:id="0" w:name="_GoBack"/>
      <w:bookmarkEnd w:id="0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еверного района Новосибирской области</w:t>
      </w:r>
    </w:p>
    <w:p w:rsidR="00F172C7" w:rsidRPr="00F172C7" w:rsidRDefault="00F172C7" w:rsidP="00F172C7">
      <w:pPr>
        <w:pStyle w:val="a4"/>
        <w:tabs>
          <w:tab w:val="left" w:pos="215"/>
        </w:tabs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F172C7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     РЕШИЛ:</w:t>
      </w:r>
    </w:p>
    <w:p w:rsidR="00F172C7" w:rsidRPr="00A21E72" w:rsidRDefault="00F172C7" w:rsidP="00F172C7">
      <w:pPr>
        <w:pStyle w:val="a4"/>
        <w:tabs>
          <w:tab w:val="left" w:pos="215"/>
        </w:tabs>
        <w:ind w:firstLine="567"/>
        <w:jc w:val="both"/>
        <w:rPr>
          <w:rFonts w:ascii="Times New Roman" w:hAnsi="Times New Roman"/>
          <w:color w:val="FF0000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1.Предусмотреть в местном бюджете Верх-Красноярского сельсовета Северного района Новосибирской области на 2018 год и плановый период 2019-2020 годов, утвержденный решением Совета депутатов Верх-Красноярского сельсовета Северного района Новосибирской области от </w:t>
      </w:r>
      <w:r>
        <w:rPr>
          <w:rFonts w:ascii="Times New Roman" w:hAnsi="Times New Roman"/>
          <w:sz w:val="28"/>
          <w:szCs w:val="28"/>
          <w:shd w:val="clear" w:color="auto" w:fill="FFFFFF"/>
        </w:rPr>
        <w:t>13.12.2017 года № 1</w:t>
      </w:r>
      <w:r w:rsidRPr="00EA7E5B">
        <w:rPr>
          <w:rFonts w:ascii="Times New Roman" w:hAnsi="Times New Roman"/>
          <w:sz w:val="28"/>
          <w:szCs w:val="28"/>
          <w:shd w:val="clear" w:color="auto" w:fill="FFFFFF"/>
        </w:rPr>
        <w:t xml:space="preserve"> «О местном бюджете </w:t>
      </w:r>
      <w:r>
        <w:rPr>
          <w:rFonts w:ascii="Times New Roman" w:hAnsi="Times New Roman"/>
          <w:sz w:val="28"/>
          <w:szCs w:val="28"/>
          <w:shd w:val="clear" w:color="auto" w:fill="FFFFFF"/>
        </w:rPr>
        <w:t>Верх-Красноярского</w:t>
      </w:r>
      <w:r w:rsidRPr="00EA7E5B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сельсовета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Северного района Новосибирской области на 2018 год и плановый период 2019-2020 годов, денежные средства на софинансирование проекта </w:t>
      </w:r>
      <w:r w:rsidRPr="00154FD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«</w:t>
      </w:r>
      <w:r w:rsidR="001C2D6B">
        <w:rPr>
          <w:rFonts w:ascii="Times New Roman" w:hAnsi="Times New Roman"/>
          <w:sz w:val="28"/>
          <w:szCs w:val="28"/>
        </w:rPr>
        <w:t>400+</w:t>
      </w:r>
      <w:r w:rsidRPr="00154FD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размере  </w:t>
      </w:r>
      <w:r w:rsidR="001C2D6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4.5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% от</w:t>
      </w:r>
      <w:proofErr w:type="gram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его стоимости на реализацию данного проекта, в случае прохождения им конкурсного отбора.</w:t>
      </w:r>
    </w:p>
    <w:p w:rsidR="00F172C7" w:rsidRDefault="00F172C7" w:rsidP="00F172C7">
      <w:pPr>
        <w:spacing w:after="0"/>
        <w:rPr>
          <w:rFonts w:ascii="Times New Roman" w:hAnsi="Times New Roman" w:cs="Times New Roman"/>
          <w:sz w:val="28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F172C7" w:rsidTr="005008DD">
        <w:tc>
          <w:tcPr>
            <w:tcW w:w="5070" w:type="dxa"/>
            <w:hideMark/>
          </w:tcPr>
          <w:p w:rsidR="00F172C7" w:rsidRDefault="00F172C7" w:rsidP="005008D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Глава Верх-Красноярского сельсовета</w:t>
            </w:r>
          </w:p>
          <w:p w:rsidR="00F172C7" w:rsidRDefault="00F172C7" w:rsidP="005008D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Северного района  </w:t>
            </w:r>
          </w:p>
          <w:p w:rsidR="00F172C7" w:rsidRDefault="00F172C7" w:rsidP="005008D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Новосибирской области</w:t>
            </w:r>
          </w:p>
          <w:p w:rsidR="00F172C7" w:rsidRDefault="00F172C7" w:rsidP="005008D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</w:t>
            </w:r>
          </w:p>
          <w:p w:rsidR="00F172C7" w:rsidRDefault="00F172C7" w:rsidP="005008D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F172C7" w:rsidRDefault="00F172C7" w:rsidP="005008D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Председатель Совета депутатов</w:t>
            </w:r>
          </w:p>
          <w:p w:rsidR="00F172C7" w:rsidRDefault="00F172C7" w:rsidP="005008D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Верх-Красноярского сельсовета Северного района </w:t>
            </w:r>
          </w:p>
          <w:p w:rsidR="00F172C7" w:rsidRDefault="00F172C7" w:rsidP="005008D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Новосибирской области </w:t>
            </w:r>
          </w:p>
          <w:p w:rsidR="00F172C7" w:rsidRDefault="00F172C7" w:rsidP="005008DD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   М.И. </w:t>
            </w:r>
            <w:proofErr w:type="spellStart"/>
            <w:r>
              <w:rPr>
                <w:rFonts w:ascii="Times New Roman" w:hAnsi="Times New Roman" w:cs="Times New Roman"/>
                <w:sz w:val="28"/>
                <w:lang w:eastAsia="en-US"/>
              </w:rPr>
              <w:t>Невтис</w:t>
            </w:r>
            <w:proofErr w:type="spellEnd"/>
          </w:p>
        </w:tc>
      </w:tr>
    </w:tbl>
    <w:p w:rsidR="00F172C7" w:rsidRDefault="00F172C7" w:rsidP="00F172C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51247F" w:rsidRDefault="0051247F" w:rsidP="00AE1FAD"/>
    <w:sectPr w:rsidR="0051247F" w:rsidSect="00F172C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4727DE"/>
    <w:rsid w:val="00151CD4"/>
    <w:rsid w:val="001C2D6B"/>
    <w:rsid w:val="004727DE"/>
    <w:rsid w:val="00496196"/>
    <w:rsid w:val="0051247F"/>
    <w:rsid w:val="00752838"/>
    <w:rsid w:val="00830D61"/>
    <w:rsid w:val="00A3628B"/>
    <w:rsid w:val="00A66C66"/>
    <w:rsid w:val="00A86780"/>
    <w:rsid w:val="00AE1FAD"/>
    <w:rsid w:val="00B41E0F"/>
    <w:rsid w:val="00CE65E8"/>
    <w:rsid w:val="00DF1E9C"/>
    <w:rsid w:val="00F172C7"/>
    <w:rsid w:val="00FA4B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2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4727DE"/>
    <w:rPr>
      <w:rFonts w:ascii="Calibri" w:eastAsia="Times New Roman" w:hAnsi="Calibri" w:cs="Times New Roman"/>
    </w:rPr>
  </w:style>
  <w:style w:type="paragraph" w:styleId="a4">
    <w:name w:val="No Spacing"/>
    <w:link w:val="a3"/>
    <w:uiPriority w:val="1"/>
    <w:qFormat/>
    <w:rsid w:val="004727DE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86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17</Pages>
  <Words>4476</Words>
  <Characters>25516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1</cp:lastModifiedBy>
  <cp:revision>12</cp:revision>
  <cp:lastPrinted>2018-04-03T02:23:00Z</cp:lastPrinted>
  <dcterms:created xsi:type="dcterms:W3CDTF">2018-03-27T02:04:00Z</dcterms:created>
  <dcterms:modified xsi:type="dcterms:W3CDTF">2018-04-05T02:54:00Z</dcterms:modified>
</cp:coreProperties>
</file>